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E3" w:rsidRDefault="00B422E3">
      <w:pPr>
        <w:jc w:val="both"/>
      </w:pPr>
      <w:bookmarkStart w:id="0" w:name="_GoBack"/>
      <w:bookmarkEnd w:id="0"/>
    </w:p>
    <w:p w:rsidR="00B422E3" w:rsidRDefault="00B422E3">
      <w:pPr>
        <w:jc w:val="both"/>
      </w:pPr>
    </w:p>
    <w:p w:rsidR="00B422E3" w:rsidRDefault="00B422E3">
      <w:pPr>
        <w:jc w:val="both"/>
      </w:pPr>
    </w:p>
    <w:p w:rsidR="00B422E3" w:rsidRDefault="00245024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narození</w:t>
      </w:r>
    </w:p>
    <w:p w:rsidR="00B422E3" w:rsidRDefault="00B422E3">
      <w:pPr>
        <w:pStyle w:val="Normln0"/>
        <w:jc w:val="center"/>
        <w:rPr>
          <w:b/>
          <w:bCs/>
          <w:sz w:val="36"/>
          <w:szCs w:val="36"/>
          <w:u w:val="single"/>
        </w:rPr>
      </w:pPr>
    </w:p>
    <w:p w:rsidR="00B422E3" w:rsidRDefault="00245024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B422E3" w:rsidRDefault="00245024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B422E3" w:rsidRDefault="00245024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B422E3" w:rsidRDefault="00245024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Dítě:</w:t>
      </w:r>
    </w:p>
    <w:p w:rsidR="00B422E3" w:rsidRDefault="00B422E3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B422E3" w:rsidRDefault="00245024">
      <w:pPr>
        <w:pStyle w:val="Normln0"/>
        <w:jc w:val="both"/>
      </w:pPr>
      <w:r>
        <w:t>jméno, popř. jména                  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příjmení</w:t>
      </w:r>
      <w:r>
        <w:tab/>
      </w:r>
      <w:r>
        <w:tab/>
      </w:r>
      <w:r>
        <w:tab/>
        <w:t xml:space="preserve"> 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pohlaví</w:t>
      </w:r>
      <w:r>
        <w:tab/>
      </w:r>
      <w:r>
        <w:tab/>
      </w:r>
      <w:r>
        <w:tab/>
        <w:t>.................................................................................................................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den, měsíc a rok narození</w:t>
      </w:r>
      <w:r>
        <w:tab/>
        <w:t>........................................................RČ 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místo narození*)</w:t>
      </w:r>
      <w:r>
        <w:tab/>
        <w:t xml:space="preserve"> </w:t>
      </w:r>
      <w:r>
        <w:tab/>
        <w:t>……….....................................................................................................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Otec:</w:t>
      </w:r>
    </w:p>
    <w:p w:rsidR="00B422E3" w:rsidRDefault="00B422E3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B422E3" w:rsidRDefault="00245024">
      <w:pPr>
        <w:pStyle w:val="Normln0"/>
        <w:jc w:val="both"/>
      </w:pPr>
      <w:r>
        <w:t>jméno, popř. jména a příjmení   ……….................................................................................................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 xml:space="preserve">datum narození      </w:t>
      </w:r>
      <w:r>
        <w:tab/>
      </w:r>
      <w:r>
        <w:tab/>
        <w:t>....................................................... RČ....................................................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.................................................................................................................</w:t>
      </w:r>
      <w:r>
        <w:tab/>
        <w:t xml:space="preserve">                       </w:t>
      </w:r>
    </w:p>
    <w:p w:rsidR="00B422E3" w:rsidRDefault="00245024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 xml:space="preserve">státní občanství (současný strav) ...........................................................................................................  </w:t>
      </w: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B422E3" w:rsidRDefault="00245024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Matka:</w:t>
      </w:r>
    </w:p>
    <w:p w:rsidR="00B422E3" w:rsidRDefault="00B422E3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B422E3" w:rsidRDefault="00245024">
      <w:pPr>
        <w:pStyle w:val="Normln0"/>
        <w:jc w:val="both"/>
      </w:pPr>
      <w:r>
        <w:t>jméno, popř. jména a příjmení …...........................................................................................................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 xml:space="preserve">rodné příjmení </w:t>
      </w:r>
      <w:r>
        <w:tab/>
      </w:r>
      <w:r>
        <w:tab/>
        <w:t>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........................................................ RČ .................................................</w:t>
      </w:r>
    </w:p>
    <w:p w:rsidR="00B422E3" w:rsidRDefault="00245024">
      <w:pPr>
        <w:pStyle w:val="Normln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422E3" w:rsidRDefault="00245024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osobní stav v době nar. dítěte 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 xml:space="preserve">státní občanství (současný stav) ............................................................................................................  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________________________________________________________________________________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outlineLvl w:val="0"/>
      </w:pPr>
      <w:r>
        <w:t>Trvalý nebo poslední trvalý pobyt dítěte</w:t>
      </w:r>
      <w:r>
        <w:rPr>
          <w:b/>
          <w:bCs/>
          <w:i/>
          <w:iCs/>
        </w:rPr>
        <w:t xml:space="preserve"> </w:t>
      </w:r>
      <w:r>
        <w:t xml:space="preserve">na území České republiky ( pokud byl) 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rPr>
          <w:color w:val="000000"/>
        </w:rPr>
      </w:pPr>
      <w:r>
        <w:rPr>
          <w:b/>
          <w:color w:val="000000"/>
          <w:u w:val="single"/>
        </w:rPr>
        <w:t>Upozornění:</w:t>
      </w:r>
      <w:r>
        <w:rPr>
          <w:color w:val="000000"/>
        </w:rPr>
        <w:t xml:space="preserve"> na základě zápisu narození do Zvláštní matriky a vydání českého rodného listu budou údaje o narození zavedeny do agendového informačního systému evidence obyvatel, čímž </w:t>
      </w:r>
      <w:r>
        <w:rPr>
          <w:color w:val="000000"/>
          <w:u w:val="single"/>
        </w:rPr>
        <w:t>ze zákona vznikne platný trvalý pobyt na území České republiky</w:t>
      </w:r>
      <w:r>
        <w:rPr>
          <w:color w:val="000000"/>
        </w:rPr>
        <w:t xml:space="preserve"> (§ 10 odst. 3 zákona č. 133/2000 Sb., o evidenci obyvatel a rodných číslech a o změně některých zákonů, ve znění pozdějších předpisů). </w:t>
      </w:r>
    </w:p>
    <w:p w:rsidR="00B422E3" w:rsidRDefault="00245024">
      <w:pPr>
        <w:pStyle w:val="Normln0"/>
        <w:jc w:val="both"/>
        <w:rPr>
          <w:color w:val="000000"/>
        </w:rPr>
      </w:pPr>
      <w:r>
        <w:rPr>
          <w:color w:val="000000"/>
        </w:rPr>
        <w:t xml:space="preserve">Takto vzniklý </w:t>
      </w:r>
      <w:r>
        <w:rPr>
          <w:color w:val="000000"/>
          <w:u w:val="single"/>
        </w:rPr>
        <w:t>platný trvalý pobyt lze</w:t>
      </w:r>
      <w:r>
        <w:rPr>
          <w:color w:val="000000"/>
        </w:rPr>
        <w:t xml:space="preserve"> podle § 12 odst. 3 zákona o evidenci obyvatel </w:t>
      </w:r>
      <w:r>
        <w:rPr>
          <w:color w:val="000000"/>
          <w:u w:val="single"/>
        </w:rPr>
        <w:t>ukončit.</w:t>
      </w:r>
      <w:r>
        <w:rPr>
          <w:color w:val="000000"/>
        </w:rPr>
        <w:t xml:space="preserve"> Bližší informace poskytne Magistrát města Brna, Odbor správních činností, Husova 5, 601 67 Brno, email: </w:t>
      </w:r>
      <w:hyperlink r:id="rId7" w:history="1">
        <w:r>
          <w:rPr>
            <w:rStyle w:val="Hypertextovodkaz"/>
            <w:color w:val="000000"/>
          </w:rPr>
          <w:t>vlckova.michaela@brno.cz</w:t>
        </w:r>
      </w:hyperlink>
      <w:r>
        <w:rPr>
          <w:color w:val="000000"/>
        </w:rPr>
        <w:t xml:space="preserve">, </w:t>
      </w:r>
      <w:hyperlink r:id="rId8" w:history="1">
        <w:r>
          <w:rPr>
            <w:rStyle w:val="Hypertextovodkaz"/>
            <w:color w:val="000000"/>
          </w:rPr>
          <w:t>lemonova.nikola@brno.cz</w:t>
        </w:r>
      </w:hyperlink>
      <w:r>
        <w:rPr>
          <w:color w:val="000000"/>
        </w:rPr>
        <w:t xml:space="preserve">, případně je naleznete na </w:t>
      </w:r>
      <w:hyperlink r:id="rId9" w:history="1">
        <w:r>
          <w:rPr>
            <w:rStyle w:val="Hypertextovodkaz"/>
            <w:color w:val="000000"/>
          </w:rPr>
          <w:t>www.brno.cz</w:t>
        </w:r>
      </w:hyperlink>
      <w:r>
        <w:rPr>
          <w:color w:val="000000"/>
        </w:rPr>
        <w:t xml:space="preserve"> – potřebuji si vyřídit – trvalý pobyt. </w:t>
      </w:r>
    </w:p>
    <w:p w:rsidR="00B422E3" w:rsidRDefault="00245024">
      <w:pPr>
        <w:pStyle w:val="Normln0"/>
        <w:jc w:val="both"/>
      </w:pPr>
      <w:r>
        <w:t>________________________________________________________________________________</w:t>
      </w:r>
    </w:p>
    <w:p w:rsidR="00B422E3" w:rsidRDefault="00B422E3">
      <w:pPr>
        <w:pStyle w:val="Normln0"/>
        <w:jc w:val="both"/>
        <w:outlineLvl w:val="0"/>
      </w:pPr>
    </w:p>
    <w:p w:rsidR="00B422E3" w:rsidRDefault="00B422E3">
      <w:pPr>
        <w:pStyle w:val="Normln0"/>
        <w:jc w:val="both"/>
        <w:outlineLvl w:val="0"/>
      </w:pPr>
    </w:p>
    <w:p w:rsidR="00B422E3" w:rsidRDefault="00245024">
      <w:pPr>
        <w:pStyle w:val="Normln0"/>
        <w:jc w:val="both"/>
        <w:outlineLvl w:val="0"/>
      </w:pPr>
      <w:r>
        <w:t>Dítě se narodilo za trvání manželství, což dokládáme oddacím listem ….............................................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B422E3" w:rsidRDefault="00B422E3">
      <w:pPr>
        <w:pStyle w:val="Normln0"/>
        <w:outlineLvl w:val="0"/>
      </w:pPr>
    </w:p>
    <w:p w:rsidR="00B422E3" w:rsidRDefault="00245024">
      <w:pPr>
        <w:pStyle w:val="Normln0"/>
        <w:outlineLvl w:val="0"/>
      </w:pPr>
      <w:r>
        <w:t xml:space="preserve">K dítěti bylo určeno otcovství souhlasným prohlášením rodičů (kde, kdy) </w:t>
      </w:r>
    </w:p>
    <w:p w:rsidR="00B422E3" w:rsidRDefault="00B422E3">
      <w:pPr>
        <w:pStyle w:val="Normln0"/>
      </w:pPr>
    </w:p>
    <w:p w:rsidR="00B422E3" w:rsidRDefault="00245024">
      <w:pPr>
        <w:pStyle w:val="Normln0"/>
        <w:jc w:val="both"/>
      </w:pPr>
      <w:r>
        <w:t>…....................................................., což dokládáme …........................................................................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Dohoda rodičů  o příjmení dítěte:</w:t>
      </w:r>
    </w:p>
    <w:p w:rsidR="00B422E3" w:rsidRDefault="00B422E3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B422E3" w:rsidRDefault="00245024">
      <w:pPr>
        <w:pStyle w:val="Normln0"/>
        <w:jc w:val="both"/>
        <w:rPr>
          <w:u w:val="single"/>
        </w:rPr>
      </w:pPr>
      <w:r>
        <w:t xml:space="preserve">(pokud nevyplývá z oddacího listu rodičů nebo   není v souvislosti s určením otcovství učiněna v souladu s ustan. § 19 zákona o matrikách,  </w:t>
      </w:r>
      <w:r>
        <w:rPr>
          <w:u w:val="single"/>
        </w:rPr>
        <w:t>dohodou lze určit dítěti pouze  příjmení jednoho z rodičů).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outlineLvl w:val="0"/>
      </w:pPr>
      <w:r>
        <w:t xml:space="preserve">Jsme manželé, z našeho oddacího listu nevyplývá dohoda o příjmení dítěte, proto jsme se </w:t>
      </w:r>
    </w:p>
    <w:p w:rsidR="00B422E3" w:rsidRDefault="00B422E3">
      <w:pPr>
        <w:pStyle w:val="Normln0"/>
      </w:pPr>
    </w:p>
    <w:p w:rsidR="00B422E3" w:rsidRDefault="00245024">
      <w:pPr>
        <w:pStyle w:val="Normln0"/>
      </w:pPr>
      <w:r>
        <w:t>dohodli, že dítě bude užívat příjmení: ...................................................................................................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 xml:space="preserve">Nejsme manželé, k dítěti bylo určeno otcovství, kdy dohoda o příjmení pro dítě není v souladu s ustan. § 19 zákona o matrikách, proto jsme se  dohodli, že dítě  bude užívat 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příjmení: ….............................................................................</w:t>
      </w: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:rsidR="00B422E3" w:rsidRDefault="00245024">
      <w:pPr>
        <w:pStyle w:val="Normln0"/>
        <w:jc w:val="both"/>
      </w:pPr>
      <w:r>
        <w:t xml:space="preserve">            podpis otce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matky</w:t>
      </w: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B422E3">
      <w:pPr>
        <w:pStyle w:val="Normln0"/>
        <w:jc w:val="both"/>
        <w:rPr>
          <w:b/>
          <w:bCs/>
        </w:rPr>
      </w:pPr>
    </w:p>
    <w:p w:rsidR="00B422E3" w:rsidRDefault="00245024">
      <w:pPr>
        <w:pStyle w:val="Normln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422E3" w:rsidRDefault="00B422E3">
      <w:pPr>
        <w:pStyle w:val="Normln0"/>
        <w:jc w:val="center"/>
        <w:rPr>
          <w:bCs/>
        </w:rPr>
      </w:pPr>
    </w:p>
    <w:p w:rsidR="00B422E3" w:rsidRDefault="00B422E3">
      <w:pPr>
        <w:pStyle w:val="Normln0"/>
        <w:jc w:val="center"/>
        <w:rPr>
          <w:bCs/>
        </w:rPr>
      </w:pPr>
    </w:p>
    <w:p w:rsidR="00B422E3" w:rsidRDefault="00B422E3">
      <w:pPr>
        <w:pStyle w:val="Normln0"/>
        <w:jc w:val="center"/>
        <w:rPr>
          <w:bCs/>
        </w:rPr>
      </w:pPr>
    </w:p>
    <w:p w:rsidR="00B422E3" w:rsidRDefault="00B422E3">
      <w:pPr>
        <w:pStyle w:val="Normln0"/>
        <w:jc w:val="center"/>
        <w:rPr>
          <w:bCs/>
        </w:rPr>
      </w:pPr>
    </w:p>
    <w:p w:rsidR="00B422E3" w:rsidRDefault="00B422E3">
      <w:pPr>
        <w:pStyle w:val="Normln0"/>
        <w:jc w:val="center"/>
        <w:rPr>
          <w:bCs/>
        </w:rPr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narození byl sepsán na základě těchto předložených dokladů:</w:t>
      </w:r>
    </w:p>
    <w:p w:rsidR="00B422E3" w:rsidRDefault="00B422E3">
      <w:pPr>
        <w:pStyle w:val="Normln0"/>
        <w:jc w:val="both"/>
        <w:rPr>
          <w:i/>
          <w:iCs/>
        </w:rPr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ind w:left="360"/>
        <w:jc w:val="center"/>
      </w:pPr>
    </w:p>
    <w:p w:rsidR="00B422E3" w:rsidRDefault="00245024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dítěte je doloženo:</w:t>
      </w:r>
    </w:p>
    <w:p w:rsidR="00B422E3" w:rsidRDefault="00245024">
      <w:pPr>
        <w:pStyle w:val="Normln0"/>
        <w:jc w:val="both"/>
      </w:pPr>
      <w:r>
        <w:tab/>
      </w:r>
    </w:p>
    <w:p w:rsidR="00B422E3" w:rsidRDefault="00B422E3">
      <w:pPr>
        <w:pStyle w:val="Normln0"/>
        <w:jc w:val="center"/>
      </w:pPr>
    </w:p>
    <w:p w:rsidR="00B422E3" w:rsidRDefault="00245024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B422E3" w:rsidRDefault="00245024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B422E3" w:rsidRDefault="00B422E3">
      <w:pPr>
        <w:pStyle w:val="Normln0"/>
        <w:spacing w:line="240" w:lineRule="auto"/>
        <w:jc w:val="both"/>
        <w:rPr>
          <w:sz w:val="20"/>
          <w:szCs w:val="20"/>
        </w:rPr>
      </w:pPr>
    </w:p>
    <w:p w:rsidR="00B422E3" w:rsidRDefault="00245024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B422E3" w:rsidRDefault="00245024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B422E3" w:rsidRDefault="00245024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B422E3" w:rsidRDefault="00245024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B422E3" w:rsidRDefault="00245024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B422E3" w:rsidRDefault="00B422E3">
      <w:pPr>
        <w:pStyle w:val="Normln0"/>
        <w:jc w:val="right"/>
        <w:rPr>
          <w:sz w:val="20"/>
          <w:szCs w:val="20"/>
        </w:rPr>
      </w:pPr>
    </w:p>
    <w:p w:rsidR="00B422E3" w:rsidRDefault="00B422E3">
      <w:pPr>
        <w:pStyle w:val="Normln0"/>
        <w:jc w:val="center"/>
        <w:rPr>
          <w:sz w:val="20"/>
          <w:szCs w:val="20"/>
        </w:rPr>
      </w:pPr>
    </w:p>
    <w:p w:rsidR="00B422E3" w:rsidRDefault="00B422E3">
      <w:pPr>
        <w:pStyle w:val="Normln0"/>
        <w:jc w:val="both"/>
      </w:pPr>
    </w:p>
    <w:p w:rsidR="00B422E3" w:rsidRDefault="00245024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10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B422E3" w:rsidRDefault="00245024">
      <w:pPr>
        <w:pStyle w:val="Normln0"/>
        <w:jc w:val="both"/>
      </w:pPr>
      <w:r>
        <w:tab/>
      </w:r>
      <w:r>
        <w:tab/>
      </w:r>
      <w:r>
        <w:tab/>
      </w: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B422E3" w:rsidRDefault="00245024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B422E3" w:rsidRDefault="00B422E3">
      <w:pPr>
        <w:pStyle w:val="Normln0"/>
        <w:spacing w:line="240" w:lineRule="auto"/>
        <w:jc w:val="both"/>
        <w:rPr>
          <w:sz w:val="20"/>
          <w:szCs w:val="20"/>
        </w:rPr>
      </w:pPr>
    </w:p>
    <w:p w:rsidR="00B422E3" w:rsidRDefault="00B422E3">
      <w:pPr>
        <w:pStyle w:val="Normln0"/>
        <w:spacing w:line="240" w:lineRule="auto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B422E3" w:rsidRDefault="00245024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B422E3" w:rsidRDefault="00B422E3">
      <w:pPr>
        <w:pStyle w:val="Normln0"/>
        <w:spacing w:line="240" w:lineRule="auto"/>
        <w:jc w:val="both"/>
      </w:pPr>
    </w:p>
    <w:p w:rsidR="00B422E3" w:rsidRDefault="00B422E3">
      <w:pPr>
        <w:pStyle w:val="Normln0"/>
        <w:jc w:val="both"/>
      </w:pP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............................................................................................</w:t>
      </w:r>
    </w:p>
    <w:p w:rsidR="00B422E3" w:rsidRDefault="00245024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B422E3" w:rsidRDefault="00245024">
      <w:pPr>
        <w:pStyle w:val="Normln0"/>
        <w:jc w:val="both"/>
      </w:pPr>
      <w:r>
        <w:t xml:space="preserve">                </w:t>
      </w:r>
    </w:p>
    <w:p w:rsidR="00B422E3" w:rsidRDefault="00B422E3">
      <w:pPr>
        <w:pStyle w:val="Normln0"/>
        <w:jc w:val="both"/>
      </w:pPr>
    </w:p>
    <w:p w:rsidR="00B422E3" w:rsidRDefault="00245024">
      <w:pPr>
        <w:pStyle w:val="Normln0"/>
        <w:jc w:val="both"/>
      </w:pPr>
      <w:r>
        <w:t>*) u údajů v ČR se uvádí obec a okres, v cizině obec a stát</w:t>
      </w:r>
    </w:p>
    <w:sectPr w:rsidR="00B422E3">
      <w:headerReference w:type="even" r:id="rId11"/>
      <w:headerReference w:type="default" r:id="rId12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14" w:rsidRDefault="00E53B14">
      <w:r>
        <w:separator/>
      </w:r>
    </w:p>
  </w:endnote>
  <w:endnote w:type="continuationSeparator" w:id="0">
    <w:p w:rsidR="00E53B14" w:rsidRDefault="00E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14" w:rsidRDefault="00E53B14">
      <w:r>
        <w:separator/>
      </w:r>
    </w:p>
  </w:footnote>
  <w:footnote w:type="continuationSeparator" w:id="0">
    <w:p w:rsidR="00E53B14" w:rsidRDefault="00E5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E3" w:rsidRDefault="002450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22E3" w:rsidRDefault="00B422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E3" w:rsidRDefault="002450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32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B422E3" w:rsidRDefault="00B422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2E3"/>
    <w:rsid w:val="00220324"/>
    <w:rsid w:val="00245024"/>
    <w:rsid w:val="00B422E3"/>
    <w:rsid w:val="00E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373C3B-47C6-4AB0-9B35-4D6A2C4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nova.nikola@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ckova.michaela@brno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no-stred.cz/zasady-ochrany-osobnich-ud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no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Burianová Alena</cp:lastModifiedBy>
  <cp:revision>2</cp:revision>
  <cp:lastPrinted>2018-11-15T10:57:00Z</cp:lastPrinted>
  <dcterms:created xsi:type="dcterms:W3CDTF">2018-11-15T10:58:00Z</dcterms:created>
  <dcterms:modified xsi:type="dcterms:W3CDTF">2018-11-15T10:58:00Z</dcterms:modified>
</cp:coreProperties>
</file>